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6d92dabc6947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MIN FULLMAKT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a568830f59124907"/>
      <w:footerReference xmlns:r="http://schemas.openxmlformats.org/officeDocument/2006/relationships" w:type="default" r:id="R3487b7e8d9c74e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68830f59124907" /><Relationship Type="http://schemas.openxmlformats.org/officeDocument/2006/relationships/footer" Target="/word/footer1.xml" Id="R3487b7e8d9c74eec" /></Relationships>
</file>