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77fbe5a20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3ff1051f4a92480e"/>
      <w:footerReference xmlns:r="http://schemas.openxmlformats.org/officeDocument/2006/relationships" w:type="default" r:id="Ra12166dc5f8b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1051f4a92480e" /><Relationship Type="http://schemas.openxmlformats.org/officeDocument/2006/relationships/footer" Target="/word/footer1.xml" Id="Ra12166dc5f8b4552" /></Relationships>
</file>