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6ce9daa5147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KSB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KSB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22aacd3a3a44bf"/>
      <w:footerReference xmlns:r="http://schemas.openxmlformats.org/officeDocument/2006/relationships" w:type="default" r:id="R3e53a5d06fa6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KSB UTVIKLING AS   ·   Org.nr 971 070 439   ·   Dybedalsveien 30   ·   4877 GRIMSTAD   ·   Tlf. 91 12 82 29   ·   bernt-ja@online.no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KSB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22aacd3a3a44bf" /><Relationship Type="http://schemas.openxmlformats.org/officeDocument/2006/relationships/footer" Target="/word/footer1.xml" Id="R3e53a5d06fa6412f" /></Relationships>
</file>