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d35076b494e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FB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f9ed96df0140495d"/>
      <w:footerReference xmlns:r="http://schemas.openxmlformats.org/officeDocument/2006/relationships" w:type="default" r:id="Ra27cf058eb6e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d96df0140495d" /><Relationship Type="http://schemas.openxmlformats.org/officeDocument/2006/relationships/footer" Target="/word/footer1.xml" Id="Ra27cf058eb6e443b" /></Relationships>
</file>