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eb7665d3f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20ace4680ac848d4"/>
      <w:footerReference xmlns:r="http://schemas.openxmlformats.org/officeDocument/2006/relationships" w:type="default" r:id="R5d5c8186edb5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ce4680ac848d4" /><Relationship Type="http://schemas.openxmlformats.org/officeDocument/2006/relationships/footer" Target="/word/footer1.xml" Id="R5d5c8186edb5457a" /></Relationships>
</file>